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46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3541DC" w:rsidP="00787E9D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3541DC">
              <w:rPr>
                <w:rFonts w:cs="宋体" w:hint="eastAsia"/>
                <w:color w:val="000000"/>
                <w:kern w:val="0"/>
                <w:sz w:val="20"/>
                <w:szCs w:val="20"/>
              </w:rPr>
              <w:t>云南省精神病医院厨房油烟设备改造项目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D4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5F1" w:rsidRDefault="00E875F1" w:rsidP="00B6575E">
      <w:r>
        <w:separator/>
      </w:r>
    </w:p>
  </w:endnote>
  <w:endnote w:type="continuationSeparator" w:id="1">
    <w:p w:rsidR="00E875F1" w:rsidRDefault="00E875F1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5F1" w:rsidRDefault="00E875F1" w:rsidP="00B6575E">
      <w:r>
        <w:separator/>
      </w:r>
    </w:p>
  </w:footnote>
  <w:footnote w:type="continuationSeparator" w:id="1">
    <w:p w:rsidR="00E875F1" w:rsidRDefault="00E875F1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5B43"/>
    <w:rsid w:val="000335EA"/>
    <w:rsid w:val="002B1C0B"/>
    <w:rsid w:val="003541DC"/>
    <w:rsid w:val="003C1E59"/>
    <w:rsid w:val="004A7C80"/>
    <w:rsid w:val="00534D87"/>
    <w:rsid w:val="006B4D3E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A11D8B"/>
    <w:rsid w:val="00A540C4"/>
    <w:rsid w:val="00B6575E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7</cp:revision>
  <dcterms:created xsi:type="dcterms:W3CDTF">2022-04-07T03:29:00Z</dcterms:created>
  <dcterms:modified xsi:type="dcterms:W3CDTF">2023-06-05T09:47:00Z</dcterms:modified>
</cp:coreProperties>
</file>